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030C0" w14:textId="22B228B1" w:rsidR="0053038F" w:rsidRPr="009F7228" w:rsidRDefault="0053038F" w:rsidP="005B4D3A">
      <w:pPr>
        <w:spacing w:line="240" w:lineRule="auto"/>
        <w:jc w:val="right"/>
        <w:rPr>
          <w:b/>
        </w:rPr>
      </w:pPr>
      <w:r w:rsidRPr="009F7228">
        <w:rPr>
          <w:b/>
        </w:rPr>
        <w:t>Kielce</w:t>
      </w:r>
      <w:r>
        <w:rPr>
          <w:b/>
        </w:rPr>
        <w:t>,</w:t>
      </w:r>
      <w:r w:rsidRPr="009F7228">
        <w:rPr>
          <w:b/>
        </w:rPr>
        <w:t xml:space="preserve"> </w:t>
      </w:r>
      <w:r w:rsidR="003161B4">
        <w:rPr>
          <w:b/>
        </w:rPr>
        <w:t>03</w:t>
      </w:r>
      <w:r w:rsidR="009C386F">
        <w:rPr>
          <w:b/>
        </w:rPr>
        <w:t>.0</w:t>
      </w:r>
      <w:r w:rsidR="003161B4">
        <w:rPr>
          <w:b/>
        </w:rPr>
        <w:t>9</w:t>
      </w:r>
      <w:r>
        <w:rPr>
          <w:b/>
        </w:rPr>
        <w:t>.2021 r.</w:t>
      </w:r>
    </w:p>
    <w:p w14:paraId="670B0D57" w14:textId="77777777" w:rsidR="0053038F" w:rsidRPr="009556C5" w:rsidRDefault="0053038F" w:rsidP="005B4D3A">
      <w:pPr>
        <w:spacing w:line="240" w:lineRule="auto"/>
        <w:rPr>
          <w:rFonts w:ascii="Calibri" w:hAnsi="Calibri" w:cs="Calibri"/>
        </w:rPr>
      </w:pPr>
      <w:r w:rsidRPr="0053038F">
        <w:rPr>
          <w:rFonts w:ascii="Calibri" w:hAnsi="Calibri" w:cs="Calibri"/>
          <w:b/>
        </w:rPr>
        <w:t xml:space="preserve">Znak: </w:t>
      </w:r>
      <w:r w:rsidRPr="0053038F">
        <w:rPr>
          <w:rFonts w:ascii="Calibri" w:hAnsi="Calibri" w:cs="Calibri"/>
          <w:b/>
          <w:noProof/>
        </w:rPr>
        <w:t>BSC-I.042.3.</w:t>
      </w:r>
      <w:r w:rsidRPr="0053038F">
        <w:rPr>
          <w:b/>
        </w:rPr>
        <w:t>2019</w:t>
      </w:r>
      <w:r w:rsidRPr="009556C5">
        <w:rPr>
          <w:rFonts w:ascii="Calibri" w:hAnsi="Calibri" w:cs="Calibri"/>
        </w:rPr>
        <w:tab/>
      </w:r>
    </w:p>
    <w:p w14:paraId="2E0BA969" w14:textId="77777777" w:rsidR="0053038F" w:rsidRPr="009556C5" w:rsidRDefault="0053038F" w:rsidP="005B4D3A">
      <w:pPr>
        <w:spacing w:line="240" w:lineRule="auto"/>
        <w:jc w:val="center"/>
        <w:rPr>
          <w:rFonts w:ascii="Calibri" w:hAnsi="Calibri" w:cs="Calibri"/>
          <w:b/>
        </w:rPr>
      </w:pPr>
    </w:p>
    <w:p w14:paraId="106EDCB7" w14:textId="77777777" w:rsidR="0053038F" w:rsidRPr="0053038F" w:rsidRDefault="0053038F" w:rsidP="005B4D3A">
      <w:pPr>
        <w:spacing w:line="240" w:lineRule="auto"/>
        <w:jc w:val="center"/>
        <w:rPr>
          <w:rFonts w:ascii="Calibri" w:hAnsi="Calibri" w:cs="Calibri"/>
          <w:b/>
          <w:sz w:val="28"/>
        </w:rPr>
      </w:pPr>
      <w:r w:rsidRPr="0053038F">
        <w:rPr>
          <w:rFonts w:ascii="Calibri" w:hAnsi="Calibri" w:cs="Calibri"/>
          <w:b/>
          <w:sz w:val="28"/>
        </w:rPr>
        <w:t xml:space="preserve">ZAPYTANIE W CELU </w:t>
      </w:r>
      <w:r w:rsidRPr="0053038F">
        <w:rPr>
          <w:rFonts w:cstheme="minorHAnsi"/>
          <w:b/>
          <w:sz w:val="28"/>
        </w:rPr>
        <w:t>OSZACOWANIA</w:t>
      </w:r>
      <w:r w:rsidRPr="0053038F">
        <w:rPr>
          <w:rFonts w:ascii="Calibri" w:hAnsi="Calibri" w:cs="Calibri"/>
          <w:b/>
          <w:sz w:val="28"/>
        </w:rPr>
        <w:t xml:space="preserve"> WARTOŚCI ZAMÓWIENIA</w:t>
      </w:r>
    </w:p>
    <w:p w14:paraId="08161B78" w14:textId="77777777" w:rsidR="0053038F" w:rsidRDefault="0053038F" w:rsidP="005B4D3A">
      <w:pPr>
        <w:spacing w:line="240" w:lineRule="auto"/>
        <w:rPr>
          <w:rFonts w:ascii="Calibri" w:hAnsi="Calibri" w:cs="Calibri"/>
          <w:b/>
        </w:rPr>
      </w:pPr>
      <w:r w:rsidRPr="009556C5">
        <w:rPr>
          <w:rFonts w:ascii="Calibri" w:hAnsi="Calibri" w:cs="Calibri"/>
          <w:b/>
        </w:rPr>
        <w:t>Zamawiający: Urząd Miasta Kielce, Biuro Inteligentnego Zarządzania Zrównoważonym Rozwojem - Smart City, 25-659 Kielce, ul. Strycharska 6.</w:t>
      </w:r>
    </w:p>
    <w:p w14:paraId="53288CE8" w14:textId="77777777" w:rsidR="00517518" w:rsidRDefault="00517518" w:rsidP="005B4D3A">
      <w:pPr>
        <w:spacing w:line="240" w:lineRule="auto"/>
        <w:jc w:val="both"/>
      </w:pPr>
    </w:p>
    <w:p w14:paraId="278FAA2F" w14:textId="77777777" w:rsidR="003161B4" w:rsidRDefault="00056E77" w:rsidP="003161B4">
      <w:pPr>
        <w:pStyle w:val="Akapitzlist1"/>
        <w:spacing w:after="120" w:line="276" w:lineRule="auto"/>
        <w:ind w:left="0"/>
        <w:jc w:val="both"/>
        <w:rPr>
          <w:rFonts w:eastAsia="Times New Roman" w:cs="Calibri"/>
        </w:rPr>
      </w:pPr>
      <w:r>
        <w:t xml:space="preserve">Urząd Miasta Kielce </w:t>
      </w:r>
      <w:r w:rsidR="00934591">
        <w:t>zamierza</w:t>
      </w:r>
      <w:r>
        <w:t xml:space="preserve"> zorganizować </w:t>
      </w:r>
      <w:r w:rsidR="00FC74AB" w:rsidRPr="00FC74AB">
        <w:rPr>
          <w:b/>
        </w:rPr>
        <w:t>szkolenie</w:t>
      </w:r>
      <w:r w:rsidR="00FC74AB">
        <w:t xml:space="preserve"> </w:t>
      </w:r>
      <w:r w:rsidR="00934591">
        <w:rPr>
          <w:b/>
        </w:rPr>
        <w:t>warsztat</w:t>
      </w:r>
      <w:r w:rsidR="00FC74AB">
        <w:rPr>
          <w:b/>
        </w:rPr>
        <w:t>owe</w:t>
      </w:r>
      <w:r w:rsidR="00934591">
        <w:rPr>
          <w:b/>
        </w:rPr>
        <w:t xml:space="preserve"> </w:t>
      </w:r>
      <w:r w:rsidR="003161B4">
        <w:rPr>
          <w:b/>
          <w:bCs/>
        </w:rPr>
        <w:t>dla pracowników Urzędu Miasta Kielce, miejskich jednostek organizacyjnych lub miejskich spółek komunalnych z zakresu zastosowania danych w zarządzaniu miastem oraz obsługi oprogramowania analitycznego GIS – edycja druga”</w:t>
      </w:r>
      <w:r w:rsidR="003161B4">
        <w:rPr>
          <w:rFonts w:eastAsia="Times New Roman" w:cs="Calibri"/>
        </w:rPr>
        <w:t xml:space="preserve">, </w:t>
      </w:r>
      <w:r w:rsidR="003161B4">
        <w:rPr>
          <w:rFonts w:asciiTheme="minorHAnsi" w:hAnsiTheme="minorHAnsi"/>
        </w:rPr>
        <w:t>w ramach realizacji projektu pn. „System monitorowania efektywności miasta inteligentnego w ramach audytu miejskiego”, wybranego do realizacji w konkursie Ministerstwa Inwestycji i Rozwoju pn. „</w:t>
      </w:r>
      <w:r w:rsidR="003161B4">
        <w:rPr>
          <w:rFonts w:asciiTheme="minorHAnsi" w:hAnsiTheme="minorHAnsi"/>
          <w:i/>
        </w:rPr>
        <w:t xml:space="preserve">HUMAN SMART CITIES. Inteligentne miasta współtworzone przez mieszkańców”); </w:t>
      </w:r>
      <w:r w:rsidR="003161B4">
        <w:rPr>
          <w:rFonts w:asciiTheme="minorHAnsi" w:hAnsiTheme="minorHAnsi"/>
        </w:rPr>
        <w:t>działanie projektowe II.8.g. Projekt współfinasowany ze środków Unii Europejskiej, Program Operacyjny Pomoc Techniczna 2014-2020).</w:t>
      </w:r>
    </w:p>
    <w:p w14:paraId="2F50124E" w14:textId="77777777" w:rsidR="00A217ED" w:rsidRDefault="00A217ED" w:rsidP="005B4D3A">
      <w:pPr>
        <w:spacing w:before="120" w:line="240" w:lineRule="auto"/>
        <w:jc w:val="both"/>
        <w:rPr>
          <w:rFonts w:ascii="Calibri" w:hAnsi="Calibri" w:cs="Calibri"/>
        </w:rPr>
      </w:pPr>
    </w:p>
    <w:p w14:paraId="6651CA19" w14:textId="77777777" w:rsidR="0053038F" w:rsidRPr="009556C5" w:rsidRDefault="009C386F" w:rsidP="005B4D3A">
      <w:pPr>
        <w:spacing w:before="120" w:line="240" w:lineRule="auto"/>
        <w:jc w:val="both"/>
        <w:rPr>
          <w:rFonts w:ascii="Calibri" w:hAnsi="Calibri" w:cs="Calibri"/>
          <w:b/>
        </w:rPr>
      </w:pPr>
      <w:r w:rsidRPr="00934591">
        <w:rPr>
          <w:rFonts w:ascii="Calibri" w:hAnsi="Calibri" w:cs="Calibri"/>
        </w:rPr>
        <w:t xml:space="preserve">W związku z </w:t>
      </w:r>
      <w:r w:rsidR="00056E77" w:rsidRPr="00934591">
        <w:rPr>
          <w:rFonts w:ascii="Calibri" w:hAnsi="Calibri" w:cs="Calibri"/>
        </w:rPr>
        <w:t xml:space="preserve">powyższym </w:t>
      </w:r>
      <w:r w:rsidR="00CD4C8A" w:rsidRPr="00934591">
        <w:rPr>
          <w:rFonts w:ascii="Calibri" w:hAnsi="Calibri" w:cs="Calibri"/>
        </w:rPr>
        <w:t>z</w:t>
      </w:r>
      <w:r w:rsidR="0053038F" w:rsidRPr="00934591">
        <w:rPr>
          <w:rFonts w:ascii="Calibri" w:hAnsi="Calibri" w:cs="Calibri"/>
        </w:rPr>
        <w:t>wracam się do Państwa z prośbą o oszacowanie wartości wykonania przedmiotowego zamówienia.</w:t>
      </w:r>
    </w:p>
    <w:p w14:paraId="6AC30C74" w14:textId="1AC531EA" w:rsidR="0053038F" w:rsidRPr="009556C5" w:rsidRDefault="0053038F" w:rsidP="005B4D3A">
      <w:pPr>
        <w:numPr>
          <w:ilvl w:val="0"/>
          <w:numId w:val="2"/>
        </w:numPr>
        <w:spacing w:before="120" w:after="0" w:line="240" w:lineRule="auto"/>
        <w:jc w:val="both"/>
        <w:rPr>
          <w:rFonts w:ascii="Calibri" w:hAnsi="Calibri" w:cs="Calibri"/>
          <w:b/>
          <w:bCs/>
          <w:lang w:eastAsia="pl-PL"/>
        </w:rPr>
      </w:pPr>
      <w:r w:rsidRPr="009556C5">
        <w:rPr>
          <w:rFonts w:ascii="Calibri" w:hAnsi="Calibri" w:cs="Calibri"/>
          <w:bCs/>
          <w:u w:val="single"/>
          <w:lang w:eastAsia="pl-PL"/>
        </w:rPr>
        <w:t xml:space="preserve">Planowany termin realizacji </w:t>
      </w:r>
      <w:r w:rsidR="00C41228">
        <w:rPr>
          <w:rFonts w:ascii="Calibri" w:hAnsi="Calibri" w:cs="Calibri"/>
          <w:bCs/>
          <w:u w:val="single"/>
          <w:lang w:eastAsia="pl-PL"/>
        </w:rPr>
        <w:t>szkolenia</w:t>
      </w:r>
      <w:r w:rsidRPr="009556C5">
        <w:rPr>
          <w:rFonts w:ascii="Calibri" w:hAnsi="Calibri" w:cs="Calibri"/>
          <w:bCs/>
          <w:u w:val="single"/>
          <w:lang w:eastAsia="pl-PL"/>
        </w:rPr>
        <w:t>:</w:t>
      </w:r>
      <w:r w:rsidRPr="009556C5">
        <w:rPr>
          <w:rFonts w:ascii="Calibri" w:hAnsi="Calibri" w:cs="Calibri"/>
          <w:b/>
          <w:bCs/>
          <w:lang w:eastAsia="pl-PL"/>
        </w:rPr>
        <w:t xml:space="preserve"> </w:t>
      </w:r>
      <w:r w:rsidR="003161B4">
        <w:rPr>
          <w:rFonts w:ascii="Calibri" w:hAnsi="Calibri" w:cs="Calibri"/>
          <w:bCs/>
          <w:lang w:eastAsia="pl-PL"/>
        </w:rPr>
        <w:t>do 15 grudnia 2021 r.</w:t>
      </w:r>
      <w:r w:rsidR="00623E9F">
        <w:rPr>
          <w:rFonts w:ascii="Calibri" w:hAnsi="Calibri" w:cs="Calibri"/>
          <w:bCs/>
          <w:lang w:eastAsia="pl-PL"/>
        </w:rPr>
        <w:t xml:space="preserve"> (w uzgodnieniu z Zamawiającym)</w:t>
      </w:r>
      <w:r w:rsidRPr="009556C5">
        <w:rPr>
          <w:rFonts w:ascii="Calibri" w:hAnsi="Calibri" w:cs="Calibri"/>
          <w:bCs/>
          <w:lang w:eastAsia="pl-PL"/>
        </w:rPr>
        <w:t>;</w:t>
      </w:r>
    </w:p>
    <w:p w14:paraId="57C1A325" w14:textId="3A37CA94" w:rsidR="0053038F" w:rsidRPr="009556C5" w:rsidRDefault="0053038F" w:rsidP="005B4D3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  <w:bCs/>
          <w:lang w:eastAsia="pl-PL"/>
        </w:rPr>
      </w:pPr>
      <w:r w:rsidRPr="009556C5">
        <w:rPr>
          <w:rFonts w:ascii="Calibri" w:hAnsi="Calibri" w:cs="Calibri"/>
          <w:bCs/>
          <w:u w:val="single"/>
          <w:lang w:eastAsia="pl-PL"/>
        </w:rPr>
        <w:t xml:space="preserve">Czas trwania zamówienia: </w:t>
      </w:r>
      <w:r w:rsidR="00CD4C8A">
        <w:rPr>
          <w:rFonts w:ascii="Calibri" w:hAnsi="Calibri" w:cs="Calibri"/>
          <w:bCs/>
          <w:lang w:eastAsia="pl-PL"/>
        </w:rPr>
        <w:t>warsztaty</w:t>
      </w:r>
      <w:r w:rsidR="006F7752">
        <w:rPr>
          <w:rFonts w:ascii="Calibri" w:hAnsi="Calibri" w:cs="Calibri"/>
          <w:bCs/>
          <w:lang w:eastAsia="pl-PL"/>
        </w:rPr>
        <w:t xml:space="preserve"> trwać będą 3 dni, minimum 6 godzin/dzień, w tym łącznie 1 godzina przerwy</w:t>
      </w:r>
      <w:r w:rsidRPr="009556C5">
        <w:rPr>
          <w:rFonts w:ascii="Calibri" w:hAnsi="Calibri" w:cs="Calibri"/>
          <w:bCs/>
          <w:lang w:eastAsia="pl-PL"/>
        </w:rPr>
        <w:t>;</w:t>
      </w:r>
    </w:p>
    <w:p w14:paraId="3A9C9696" w14:textId="4667767A" w:rsidR="0053038F" w:rsidRDefault="0053038F" w:rsidP="005B4D3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hAnsi="Calibri" w:cs="Calibri"/>
          <w:bCs/>
          <w:lang w:eastAsia="pl-PL"/>
        </w:rPr>
      </w:pPr>
      <w:r w:rsidRPr="006D631F">
        <w:rPr>
          <w:rFonts w:ascii="Calibri" w:hAnsi="Calibri" w:cs="Calibri"/>
          <w:bCs/>
          <w:u w:val="single"/>
          <w:lang w:eastAsia="pl-PL"/>
        </w:rPr>
        <w:t>Miejsce wykonania usługi:</w:t>
      </w:r>
      <w:r w:rsidR="00D60614">
        <w:rPr>
          <w:rFonts w:ascii="Calibri" w:hAnsi="Calibri" w:cs="Calibri"/>
          <w:bCs/>
          <w:lang w:eastAsia="pl-PL"/>
        </w:rPr>
        <w:t xml:space="preserve"> na terenie miasta Kielce</w:t>
      </w:r>
      <w:r w:rsidR="003E19C3">
        <w:rPr>
          <w:rFonts w:ascii="Calibri" w:hAnsi="Calibri" w:cs="Calibri"/>
          <w:bCs/>
          <w:lang w:eastAsia="pl-PL"/>
        </w:rPr>
        <w:t xml:space="preserve"> - m</w:t>
      </w:r>
      <w:r w:rsidR="00623E9F">
        <w:rPr>
          <w:rFonts w:ascii="Calibri" w:hAnsi="Calibri" w:cs="Calibri"/>
          <w:bCs/>
          <w:lang w:eastAsia="pl-PL"/>
        </w:rPr>
        <w:t xml:space="preserve">iejsce wykonania usługi </w:t>
      </w:r>
      <w:r w:rsidR="003E19C3">
        <w:rPr>
          <w:rFonts w:ascii="Calibri" w:hAnsi="Calibri" w:cs="Calibri"/>
          <w:bCs/>
          <w:lang w:eastAsia="pl-PL"/>
        </w:rPr>
        <w:t xml:space="preserve">wskazuje i  </w:t>
      </w:r>
      <w:r w:rsidR="003E19C3">
        <w:rPr>
          <w:rFonts w:ascii="Calibri" w:hAnsi="Calibri" w:cs="Calibri"/>
          <w:bCs/>
          <w:lang w:eastAsia="pl-PL"/>
        </w:rPr>
        <w:t>zapewnia Zamawiający;</w:t>
      </w:r>
    </w:p>
    <w:p w14:paraId="2449D1A9" w14:textId="0A38FC1E" w:rsidR="00695C89" w:rsidRDefault="0053038F" w:rsidP="005B4D3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hAnsi="Calibri" w:cs="Calibri"/>
          <w:bCs/>
          <w:lang w:eastAsia="pl-PL"/>
        </w:rPr>
      </w:pPr>
      <w:r w:rsidRPr="00695C89">
        <w:rPr>
          <w:rFonts w:ascii="Calibri" w:hAnsi="Calibri" w:cs="Calibri"/>
          <w:bCs/>
          <w:lang w:eastAsia="pl-PL"/>
        </w:rPr>
        <w:t>Usługa zostanie wykonana</w:t>
      </w:r>
      <w:r w:rsidR="00695B01" w:rsidRPr="00695C89">
        <w:rPr>
          <w:rFonts w:ascii="Calibri" w:hAnsi="Calibri" w:cs="Calibri"/>
          <w:bCs/>
          <w:lang w:eastAsia="pl-PL"/>
        </w:rPr>
        <w:t xml:space="preserve"> </w:t>
      </w:r>
      <w:r w:rsidR="00695C89" w:rsidRPr="00695C89">
        <w:rPr>
          <w:rFonts w:ascii="Calibri" w:hAnsi="Calibri" w:cs="Calibri"/>
          <w:bCs/>
          <w:lang w:eastAsia="pl-PL"/>
        </w:rPr>
        <w:t xml:space="preserve">dla </w:t>
      </w:r>
      <w:r w:rsidR="00634685">
        <w:rPr>
          <w:rFonts w:ascii="Calibri" w:hAnsi="Calibri" w:cs="Calibri"/>
          <w:bCs/>
          <w:lang w:eastAsia="pl-PL"/>
        </w:rPr>
        <w:t>1</w:t>
      </w:r>
      <w:r w:rsidR="00695B01" w:rsidRPr="00695C89">
        <w:rPr>
          <w:rFonts w:ascii="Calibri" w:hAnsi="Calibri" w:cs="Calibri"/>
          <w:bCs/>
          <w:lang w:eastAsia="pl-PL"/>
        </w:rPr>
        <w:t xml:space="preserve"> grup</w:t>
      </w:r>
      <w:r w:rsidR="00634685">
        <w:rPr>
          <w:rFonts w:ascii="Calibri" w:hAnsi="Calibri" w:cs="Calibri"/>
          <w:bCs/>
          <w:lang w:eastAsia="pl-PL"/>
        </w:rPr>
        <w:t>y</w:t>
      </w:r>
      <w:r w:rsidR="00695B01" w:rsidRPr="00695C89">
        <w:rPr>
          <w:rFonts w:ascii="Calibri" w:hAnsi="Calibri" w:cs="Calibri"/>
          <w:bCs/>
          <w:lang w:eastAsia="pl-PL"/>
        </w:rPr>
        <w:t xml:space="preserve"> zainteresowanych</w:t>
      </w:r>
      <w:r w:rsidR="002B07C2" w:rsidRPr="00695C89">
        <w:rPr>
          <w:rFonts w:ascii="Calibri" w:hAnsi="Calibri" w:cs="Calibri"/>
          <w:bCs/>
          <w:lang w:eastAsia="pl-PL"/>
        </w:rPr>
        <w:t>,</w:t>
      </w:r>
      <w:r w:rsidR="00634685">
        <w:rPr>
          <w:rFonts w:ascii="Calibri" w:hAnsi="Calibri" w:cs="Calibri"/>
          <w:bCs/>
          <w:lang w:eastAsia="pl-PL"/>
        </w:rPr>
        <w:t xml:space="preserve"> liczącej</w:t>
      </w:r>
      <w:r w:rsidR="00695B01" w:rsidRPr="00695C89">
        <w:rPr>
          <w:rFonts w:ascii="Calibri" w:hAnsi="Calibri" w:cs="Calibri"/>
          <w:bCs/>
          <w:lang w:eastAsia="pl-PL"/>
        </w:rPr>
        <w:t xml:space="preserve"> do 1</w:t>
      </w:r>
      <w:r w:rsidR="00695C89" w:rsidRPr="00695C89">
        <w:rPr>
          <w:rFonts w:ascii="Calibri" w:hAnsi="Calibri" w:cs="Calibri"/>
          <w:bCs/>
          <w:lang w:eastAsia="pl-PL"/>
        </w:rPr>
        <w:t>0</w:t>
      </w:r>
      <w:r w:rsidR="00695B01" w:rsidRPr="00695C89">
        <w:rPr>
          <w:rFonts w:ascii="Calibri" w:hAnsi="Calibri" w:cs="Calibri"/>
          <w:bCs/>
          <w:lang w:eastAsia="pl-PL"/>
        </w:rPr>
        <w:t xml:space="preserve"> osób</w:t>
      </w:r>
      <w:r w:rsidR="00695C89">
        <w:rPr>
          <w:rFonts w:ascii="Calibri" w:hAnsi="Calibri" w:cs="Calibri"/>
          <w:bCs/>
          <w:lang w:eastAsia="pl-PL"/>
        </w:rPr>
        <w:t>;</w:t>
      </w:r>
    </w:p>
    <w:p w14:paraId="3EFCF9B7" w14:textId="0624A7C3" w:rsidR="0053038F" w:rsidRPr="00695C89" w:rsidRDefault="00E60FD7" w:rsidP="005B4D3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hAnsi="Calibri" w:cs="Calibri"/>
          <w:bCs/>
          <w:lang w:eastAsia="pl-PL"/>
        </w:rPr>
      </w:pPr>
      <w:r w:rsidRPr="00695C89">
        <w:rPr>
          <w:rFonts w:ascii="Calibri" w:hAnsi="Calibri" w:cs="Calibri"/>
          <w:bCs/>
          <w:lang w:eastAsia="pl-PL"/>
        </w:rPr>
        <w:t xml:space="preserve">Usługa zostanie wykonana </w:t>
      </w:r>
      <w:r w:rsidR="00634685" w:rsidRPr="00695C89">
        <w:rPr>
          <w:rFonts w:ascii="Calibri" w:hAnsi="Calibri" w:cs="Calibri"/>
          <w:bCs/>
          <w:lang w:eastAsia="pl-PL"/>
        </w:rPr>
        <w:t>z wykorzystaniem sprzętu Wykonawcy</w:t>
      </w:r>
      <w:r w:rsidR="00634685">
        <w:rPr>
          <w:rFonts w:ascii="Calibri" w:hAnsi="Calibri" w:cs="Calibri"/>
          <w:bCs/>
          <w:lang w:eastAsia="pl-PL"/>
        </w:rPr>
        <w:t xml:space="preserve"> i</w:t>
      </w:r>
      <w:r w:rsidR="00634685" w:rsidRPr="00695C89">
        <w:rPr>
          <w:rFonts w:ascii="Calibri" w:hAnsi="Calibri" w:cs="Calibri"/>
          <w:bCs/>
          <w:lang w:eastAsia="pl-PL"/>
        </w:rPr>
        <w:t xml:space="preserve"> </w:t>
      </w:r>
      <w:r w:rsidRPr="00695C89">
        <w:rPr>
          <w:rFonts w:ascii="Calibri" w:hAnsi="Calibri" w:cs="Calibri"/>
          <w:bCs/>
          <w:lang w:eastAsia="pl-PL"/>
        </w:rPr>
        <w:t>z zastosowaniem</w:t>
      </w:r>
      <w:r w:rsidR="0053038F" w:rsidRPr="00695C89">
        <w:rPr>
          <w:rFonts w:ascii="Calibri" w:hAnsi="Calibri" w:cs="Calibri"/>
          <w:bCs/>
          <w:lang w:eastAsia="pl-PL"/>
        </w:rPr>
        <w:t xml:space="preserve"> </w:t>
      </w:r>
      <w:r w:rsidR="00623E9F">
        <w:rPr>
          <w:rFonts w:ascii="Calibri" w:hAnsi="Calibri" w:cs="Calibri"/>
          <w:bCs/>
          <w:lang w:eastAsia="pl-PL"/>
        </w:rPr>
        <w:t xml:space="preserve">otwartych </w:t>
      </w:r>
      <w:r w:rsidR="0053038F" w:rsidRPr="00695C89">
        <w:rPr>
          <w:rFonts w:ascii="Calibri" w:hAnsi="Calibri" w:cs="Calibri"/>
          <w:bCs/>
          <w:lang w:eastAsia="pl-PL"/>
        </w:rPr>
        <w:t>danych</w:t>
      </w:r>
      <w:r w:rsidR="003E19C3">
        <w:rPr>
          <w:rFonts w:ascii="Calibri" w:hAnsi="Calibri" w:cs="Calibri"/>
          <w:bCs/>
          <w:lang w:eastAsia="pl-PL"/>
        </w:rPr>
        <w:t xml:space="preserve"> oraz</w:t>
      </w:r>
      <w:r w:rsidR="00877C14">
        <w:rPr>
          <w:rFonts w:ascii="Calibri" w:hAnsi="Calibri" w:cs="Calibri"/>
          <w:bCs/>
          <w:lang w:eastAsia="pl-PL"/>
        </w:rPr>
        <w:t xml:space="preserve"> danych </w:t>
      </w:r>
      <w:r w:rsidR="00623E9F">
        <w:rPr>
          <w:rFonts w:ascii="Calibri" w:hAnsi="Calibri" w:cs="Calibri"/>
          <w:bCs/>
          <w:lang w:eastAsia="pl-PL"/>
        </w:rPr>
        <w:t xml:space="preserve">udostępnionych przez </w:t>
      </w:r>
      <w:r w:rsidR="00634685">
        <w:rPr>
          <w:rFonts w:ascii="Calibri" w:hAnsi="Calibri" w:cs="Calibri"/>
          <w:bCs/>
          <w:lang w:eastAsia="pl-PL"/>
        </w:rPr>
        <w:t>Zamawiającego</w:t>
      </w:r>
      <w:r w:rsidR="00877C14">
        <w:rPr>
          <w:rFonts w:ascii="Calibri" w:hAnsi="Calibri" w:cs="Calibri"/>
          <w:bCs/>
          <w:lang w:eastAsia="pl-PL"/>
        </w:rPr>
        <w:t>;</w:t>
      </w:r>
      <w:r w:rsidR="00623E9F">
        <w:rPr>
          <w:rFonts w:ascii="Calibri" w:hAnsi="Calibri" w:cs="Calibri"/>
          <w:bCs/>
          <w:lang w:eastAsia="pl-PL"/>
        </w:rPr>
        <w:t xml:space="preserve"> </w:t>
      </w:r>
    </w:p>
    <w:p w14:paraId="0A04B99A" w14:textId="77777777" w:rsidR="0053038F" w:rsidRPr="009556C5" w:rsidRDefault="0053038F" w:rsidP="005B4D3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9556C5">
        <w:rPr>
          <w:rFonts w:ascii="Calibri" w:hAnsi="Calibri" w:cs="Calibri"/>
          <w:bCs/>
          <w:lang w:eastAsia="pl-PL"/>
        </w:rPr>
        <w:t>Szczegółowy Opis Przedmiotu Zamówienia zawiera Załącznik Nr 1 do Zapytania w celu oszacowania wartości zamówienia;</w:t>
      </w:r>
    </w:p>
    <w:p w14:paraId="7250ED6F" w14:textId="77777777" w:rsidR="0053038F" w:rsidRDefault="0053038F" w:rsidP="005B4D3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lang w:eastAsia="pl-PL"/>
        </w:rPr>
      </w:pPr>
      <w:r w:rsidRPr="009556C5">
        <w:rPr>
          <w:rFonts w:ascii="Calibri" w:hAnsi="Calibri" w:cs="Calibri"/>
          <w:lang w:eastAsia="pl-PL"/>
        </w:rPr>
        <w:t>Kod CPV: 80500000-9 Usługi szkoleniowe.</w:t>
      </w:r>
    </w:p>
    <w:p w14:paraId="25B1A6C6" w14:textId="77777777" w:rsidR="0017621D" w:rsidRPr="009556C5" w:rsidRDefault="0017621D" w:rsidP="005B4D3A">
      <w:pPr>
        <w:spacing w:after="0" w:line="240" w:lineRule="auto"/>
        <w:ind w:left="720"/>
        <w:jc w:val="both"/>
        <w:rPr>
          <w:rFonts w:ascii="Calibri" w:hAnsi="Calibri" w:cs="Calibri"/>
          <w:lang w:eastAsia="pl-PL"/>
        </w:rPr>
      </w:pPr>
    </w:p>
    <w:p w14:paraId="2025CA34" w14:textId="77777777" w:rsidR="00270CF6" w:rsidRPr="009556C5" w:rsidRDefault="00270CF6" w:rsidP="00270CF6">
      <w:pPr>
        <w:tabs>
          <w:tab w:val="left" w:pos="2966"/>
        </w:tabs>
        <w:spacing w:line="240" w:lineRule="auto"/>
        <w:jc w:val="both"/>
        <w:rPr>
          <w:rFonts w:ascii="Calibri" w:hAnsi="Calibri" w:cs="Calibri"/>
          <w:b/>
        </w:rPr>
      </w:pPr>
      <w:r w:rsidRPr="009556C5">
        <w:rPr>
          <w:rFonts w:ascii="Calibri" w:hAnsi="Calibri" w:cs="Calibri"/>
          <w:b/>
        </w:rPr>
        <w:t xml:space="preserve">Zamówienie finansowane będzie w całości ze środków publicznych. </w:t>
      </w:r>
    </w:p>
    <w:p w14:paraId="64CAF68B" w14:textId="77777777" w:rsidR="00270CF6" w:rsidRDefault="00270CF6" w:rsidP="00A217ED">
      <w:pPr>
        <w:pStyle w:val="Akapitzlist"/>
        <w:spacing w:after="120" w:line="276" w:lineRule="auto"/>
        <w:ind w:left="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E508C50" w14:textId="77777777" w:rsidR="00270CF6" w:rsidRDefault="00270CF6" w:rsidP="00A217ED">
      <w:pPr>
        <w:pStyle w:val="Akapitzlist"/>
        <w:spacing w:after="120" w:line="276" w:lineRule="auto"/>
        <w:ind w:left="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323C974" w14:textId="74F86C46" w:rsidR="00270CF6" w:rsidRDefault="00270CF6" w:rsidP="00270CF6">
      <w:pPr>
        <w:pStyle w:val="Akapitzlist"/>
        <w:spacing w:after="120" w:line="276" w:lineRule="auto"/>
        <w:ind w:left="0"/>
        <w:jc w:val="center"/>
        <w:rPr>
          <w:rFonts w:ascii="Calibri" w:hAnsi="Calibri" w:cs="Calibri"/>
          <w:color w:val="auto"/>
          <w:sz w:val="22"/>
          <w:szCs w:val="22"/>
        </w:rPr>
      </w:pPr>
      <w:r w:rsidRPr="00472584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795EA925" wp14:editId="3F8BEA0D">
            <wp:extent cx="3756299" cy="998547"/>
            <wp:effectExtent l="0" t="0" r="0" b="0"/>
            <wp:docPr id="1" name="image1.png" descr="\\um125\izzr\HUMAN SMART CITY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\\um125\izzr\HUMAN SMART CITY\stopka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2493" cy="101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F452AA" w14:textId="77777777" w:rsidR="00270CF6" w:rsidRDefault="00270CF6" w:rsidP="00A217ED">
      <w:pPr>
        <w:pStyle w:val="Akapitzlist"/>
        <w:spacing w:after="120" w:line="276" w:lineRule="auto"/>
        <w:ind w:left="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E141069" w14:textId="77777777" w:rsidR="00270CF6" w:rsidRDefault="00270CF6" w:rsidP="00A217ED">
      <w:pPr>
        <w:pStyle w:val="Akapitzlist"/>
        <w:spacing w:after="120" w:line="276" w:lineRule="auto"/>
        <w:ind w:left="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9444344" w14:textId="1E01EACD" w:rsidR="00A217ED" w:rsidRDefault="00A217ED" w:rsidP="00A217ED">
      <w:pPr>
        <w:pStyle w:val="Akapitzlist"/>
        <w:spacing w:after="120" w:line="276" w:lineRule="auto"/>
        <w:ind w:left="0"/>
        <w:jc w:val="both"/>
        <w:rPr>
          <w:rFonts w:ascii="Calibri" w:hAnsi="Calibri" w:cs="Calibri"/>
          <w:color w:val="auto"/>
          <w:sz w:val="22"/>
          <w:szCs w:val="22"/>
        </w:rPr>
      </w:pPr>
      <w:r w:rsidRPr="00A217ED">
        <w:rPr>
          <w:rFonts w:ascii="Calibri" w:hAnsi="Calibri" w:cs="Calibri"/>
          <w:color w:val="auto"/>
          <w:sz w:val="22"/>
          <w:szCs w:val="22"/>
        </w:rPr>
        <w:t>Zamówienie dotyczy organizacji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„Szkolenia warsztatowego dla pracowników Urzędu Miasta Kielce, miejskich jednostek organizacyjnych lub miejskich spółek komunalnych z zakresu zastosowania danych w zarządzaniu miastem oraz obsługi oprogramowania analitycznego GIS – edycja druga</w:t>
      </w:r>
      <w:r w:rsidR="003E19C3">
        <w:rPr>
          <w:rFonts w:ascii="Calibri" w:hAnsi="Calibri" w:cs="Calibri"/>
          <w:b/>
          <w:color w:val="auto"/>
          <w:sz w:val="22"/>
          <w:szCs w:val="22"/>
        </w:rPr>
        <w:t>”</w:t>
      </w:r>
      <w:r>
        <w:rPr>
          <w:rFonts w:ascii="Calibri" w:hAnsi="Calibri" w:cs="Calibri"/>
          <w:b/>
          <w:color w:val="auto"/>
          <w:sz w:val="22"/>
          <w:szCs w:val="22"/>
        </w:rPr>
        <w:t>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68E09C8" w14:textId="3AD55388" w:rsidR="00A217ED" w:rsidRDefault="00A217ED" w:rsidP="00A217ED">
      <w:pPr>
        <w:pStyle w:val="Akapitzlist"/>
        <w:spacing w:after="120" w:line="276" w:lineRule="auto"/>
        <w:ind w:left="0"/>
        <w:jc w:val="both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Nabyte umiejętności będą wykorzystywane w codziennej pracy związanej z zakresem działania jednostki  macierzystej poszczególnych urzędników.</w:t>
      </w:r>
    </w:p>
    <w:p w14:paraId="1FD1501C" w14:textId="37EFC347" w:rsidR="002D18D8" w:rsidRDefault="002D18D8" w:rsidP="005B4D3A">
      <w:pPr>
        <w:pStyle w:val="Akapitzlist"/>
        <w:spacing w:after="120"/>
        <w:ind w:left="0"/>
        <w:contextualSpacing w:val="0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6B169D16" w14:textId="481A32F0" w:rsidR="0053038F" w:rsidRPr="009556C5" w:rsidRDefault="0053038F" w:rsidP="005B4D3A">
      <w:pPr>
        <w:spacing w:line="240" w:lineRule="auto"/>
        <w:jc w:val="both"/>
        <w:rPr>
          <w:rFonts w:ascii="Calibri" w:hAnsi="Calibri" w:cs="Calibri"/>
        </w:rPr>
      </w:pPr>
      <w:r w:rsidRPr="009556C5">
        <w:rPr>
          <w:rFonts w:ascii="Calibri" w:hAnsi="Calibri" w:cs="Calibri"/>
        </w:rPr>
        <w:t>Uprzejmie proszę o przesłanie szacowanej wartości zamówienia wyłącznie w</w:t>
      </w:r>
      <w:r w:rsidR="00A00330">
        <w:rPr>
          <w:rFonts w:ascii="Calibri" w:hAnsi="Calibri" w:cs="Calibri"/>
        </w:rPr>
        <w:t xml:space="preserve"> wersji elektronicznej </w:t>
      </w:r>
      <w:r w:rsidR="00A00330">
        <w:rPr>
          <w:rFonts w:ascii="Calibri" w:hAnsi="Calibri" w:cs="Calibri"/>
        </w:rPr>
        <w:br/>
      </w:r>
      <w:r w:rsidR="00A00330" w:rsidRPr="000D499E">
        <w:rPr>
          <w:rFonts w:ascii="Calibri" w:hAnsi="Calibri" w:cs="Calibri"/>
          <w:b/>
        </w:rPr>
        <w:t xml:space="preserve">do </w:t>
      </w:r>
      <w:r w:rsidR="00270CF6">
        <w:rPr>
          <w:rFonts w:ascii="Calibri" w:hAnsi="Calibri" w:cs="Calibri"/>
          <w:b/>
        </w:rPr>
        <w:t>13</w:t>
      </w:r>
      <w:r w:rsidRPr="000D499E">
        <w:rPr>
          <w:rFonts w:ascii="Calibri" w:hAnsi="Calibri" w:cs="Calibri"/>
          <w:b/>
          <w:bCs/>
        </w:rPr>
        <w:t xml:space="preserve"> </w:t>
      </w:r>
      <w:r w:rsidR="00270CF6">
        <w:rPr>
          <w:rFonts w:ascii="Calibri" w:hAnsi="Calibri" w:cs="Calibri"/>
          <w:b/>
          <w:bCs/>
        </w:rPr>
        <w:t>września</w:t>
      </w:r>
      <w:r w:rsidRPr="000D499E">
        <w:rPr>
          <w:rFonts w:ascii="Calibri" w:hAnsi="Calibri" w:cs="Calibri"/>
          <w:b/>
          <w:bCs/>
        </w:rPr>
        <w:t xml:space="preserve"> 202</w:t>
      </w:r>
      <w:r w:rsidR="00A00330" w:rsidRPr="000D499E">
        <w:rPr>
          <w:rFonts w:ascii="Calibri" w:hAnsi="Calibri" w:cs="Calibri"/>
          <w:b/>
          <w:bCs/>
        </w:rPr>
        <w:t>1</w:t>
      </w:r>
      <w:r w:rsidRPr="000D499E">
        <w:rPr>
          <w:rFonts w:ascii="Calibri" w:hAnsi="Calibri" w:cs="Calibri"/>
          <w:b/>
          <w:bCs/>
        </w:rPr>
        <w:t xml:space="preserve"> r. </w:t>
      </w:r>
      <w:r w:rsidRPr="000D499E">
        <w:rPr>
          <w:rFonts w:ascii="Calibri" w:hAnsi="Calibri" w:cs="Calibri"/>
          <w:b/>
        </w:rPr>
        <w:t>do godziny</w:t>
      </w:r>
      <w:r w:rsidRPr="009556C5">
        <w:rPr>
          <w:rFonts w:ascii="Calibri" w:hAnsi="Calibri" w:cs="Calibri"/>
        </w:rPr>
        <w:t xml:space="preserve"> </w:t>
      </w:r>
      <w:r w:rsidR="00EC10E1">
        <w:rPr>
          <w:rFonts w:ascii="Calibri" w:hAnsi="Calibri" w:cs="Calibri"/>
          <w:b/>
        </w:rPr>
        <w:t>14</w:t>
      </w:r>
      <w:r w:rsidRPr="009556C5">
        <w:rPr>
          <w:rFonts w:ascii="Calibri" w:hAnsi="Calibri" w:cs="Calibri"/>
          <w:b/>
        </w:rPr>
        <w:t>.00</w:t>
      </w:r>
      <w:r w:rsidRPr="009556C5">
        <w:rPr>
          <w:rFonts w:ascii="Calibri" w:hAnsi="Calibri" w:cs="Calibri"/>
        </w:rPr>
        <w:t xml:space="preserve"> na adres: </w:t>
      </w:r>
      <w:hyperlink r:id="rId10" w:history="1">
        <w:r w:rsidRPr="009556C5">
          <w:rPr>
            <w:rStyle w:val="Hipercze"/>
            <w:rFonts w:ascii="Calibri" w:hAnsi="Calibri" w:cs="Calibri"/>
          </w:rPr>
          <w:t>hsc@kielce.eu</w:t>
        </w:r>
      </w:hyperlink>
      <w:r w:rsidRPr="009556C5">
        <w:rPr>
          <w:rFonts w:ascii="Calibri" w:hAnsi="Calibri" w:cs="Calibri"/>
        </w:rPr>
        <w:t>, zgodnie z formularzem szacowania wartości z</w:t>
      </w:r>
      <w:bookmarkStart w:id="0" w:name="_GoBack"/>
      <w:bookmarkEnd w:id="0"/>
      <w:r w:rsidRPr="009556C5">
        <w:rPr>
          <w:rFonts w:ascii="Calibri" w:hAnsi="Calibri" w:cs="Calibri"/>
        </w:rPr>
        <w:t>amówienia stanowiącym Załącznik Nr 2.</w:t>
      </w:r>
    </w:p>
    <w:p w14:paraId="5D95502C" w14:textId="3BBEB788" w:rsidR="0053038F" w:rsidRPr="000D499E" w:rsidRDefault="0053038F" w:rsidP="005B4D3A">
      <w:pPr>
        <w:spacing w:line="240" w:lineRule="auto"/>
        <w:jc w:val="both"/>
        <w:rPr>
          <w:rFonts w:ascii="Calibri" w:hAnsi="Calibri" w:cs="Calibri"/>
        </w:rPr>
      </w:pPr>
      <w:r w:rsidRPr="000D499E">
        <w:rPr>
          <w:rFonts w:ascii="Calibri" w:hAnsi="Calibri" w:cs="Calibri"/>
        </w:rPr>
        <w:t>Niniejsze zapytanie nie stanowi oferty w rozumieniu przepisów ustawy z dnia 23 kwietnia 19</w:t>
      </w:r>
      <w:r w:rsidR="00270CF6">
        <w:rPr>
          <w:rFonts w:ascii="Calibri" w:hAnsi="Calibri" w:cs="Calibri"/>
        </w:rPr>
        <w:t>64 r. – Kodeks cywilny (tj. Dz.U.</w:t>
      </w:r>
      <w:r w:rsidRPr="000D499E">
        <w:rPr>
          <w:rFonts w:ascii="Calibri" w:hAnsi="Calibri" w:cs="Calibri"/>
        </w:rPr>
        <w:t>20</w:t>
      </w:r>
      <w:r w:rsidR="00AA14B3" w:rsidRPr="000D499E">
        <w:rPr>
          <w:rFonts w:ascii="Calibri" w:hAnsi="Calibri" w:cs="Calibri"/>
        </w:rPr>
        <w:t>20</w:t>
      </w:r>
      <w:r w:rsidR="00270CF6">
        <w:rPr>
          <w:rFonts w:ascii="Calibri" w:hAnsi="Calibri" w:cs="Calibri"/>
        </w:rPr>
        <w:t>.</w:t>
      </w:r>
      <w:r w:rsidRPr="000D499E">
        <w:rPr>
          <w:rFonts w:ascii="Calibri" w:hAnsi="Calibri" w:cs="Calibri"/>
        </w:rPr>
        <w:t>1</w:t>
      </w:r>
      <w:r w:rsidR="00AA14B3" w:rsidRPr="000D499E">
        <w:rPr>
          <w:rFonts w:ascii="Calibri" w:hAnsi="Calibri" w:cs="Calibri"/>
        </w:rPr>
        <w:t>740</w:t>
      </w:r>
      <w:r w:rsidRPr="000D499E">
        <w:rPr>
          <w:rFonts w:ascii="Calibri" w:hAnsi="Calibri" w:cs="Calibri"/>
        </w:rPr>
        <w:t xml:space="preserve"> ze zm.), jak również nie stanowi zaproszenia do</w:t>
      </w:r>
      <w:r w:rsidR="00742DCA">
        <w:rPr>
          <w:rFonts w:ascii="Calibri" w:hAnsi="Calibri" w:cs="Calibri"/>
        </w:rPr>
        <w:t> </w:t>
      </w:r>
      <w:r w:rsidRPr="000D499E">
        <w:rPr>
          <w:rFonts w:ascii="Calibri" w:hAnsi="Calibri" w:cs="Calibri"/>
        </w:rPr>
        <w:t xml:space="preserve">składania ofert, nie jest ogłoszeniem w rozumieniu przepisów ustawy z dnia </w:t>
      </w:r>
      <w:r w:rsidR="001970FB" w:rsidRPr="000D499E">
        <w:rPr>
          <w:rFonts w:ascii="Calibri" w:hAnsi="Calibri" w:cs="Calibri"/>
        </w:rPr>
        <w:t>11 września 2019</w:t>
      </w:r>
      <w:r w:rsidRPr="000D499E">
        <w:rPr>
          <w:rFonts w:ascii="Calibri" w:hAnsi="Calibri" w:cs="Calibri"/>
        </w:rPr>
        <w:t xml:space="preserve"> r. – Praw</w:t>
      </w:r>
      <w:r w:rsidR="00270CF6">
        <w:rPr>
          <w:rFonts w:ascii="Calibri" w:hAnsi="Calibri" w:cs="Calibri"/>
        </w:rPr>
        <w:t>o zamówień publicznych (tj. Dz.U.</w:t>
      </w:r>
      <w:r w:rsidRPr="000D499E">
        <w:rPr>
          <w:rFonts w:ascii="Calibri" w:hAnsi="Calibri" w:cs="Calibri"/>
        </w:rPr>
        <w:t>20</w:t>
      </w:r>
      <w:r w:rsidR="00AF5A9F" w:rsidRPr="000D499E">
        <w:rPr>
          <w:rFonts w:ascii="Calibri" w:hAnsi="Calibri" w:cs="Calibri"/>
        </w:rPr>
        <w:t>21</w:t>
      </w:r>
      <w:r w:rsidR="00270CF6">
        <w:rPr>
          <w:rFonts w:ascii="Calibri" w:hAnsi="Calibri" w:cs="Calibri"/>
        </w:rPr>
        <w:t>.</w:t>
      </w:r>
      <w:r w:rsidR="00AF5A9F" w:rsidRPr="000D499E">
        <w:rPr>
          <w:rFonts w:ascii="Calibri" w:hAnsi="Calibri" w:cs="Calibri"/>
        </w:rPr>
        <w:t>1129</w:t>
      </w:r>
      <w:r w:rsidRPr="000D499E">
        <w:rPr>
          <w:rFonts w:ascii="Calibri" w:hAnsi="Calibri" w:cs="Calibri"/>
        </w:rPr>
        <w:t>) oraz nie stanowi zobowiązania Miasta Kielce do przyjęcia którejkolwiek z ofert.</w:t>
      </w:r>
    </w:p>
    <w:p w14:paraId="44319980" w14:textId="77777777" w:rsidR="007302BC" w:rsidRPr="002D18D8" w:rsidRDefault="0053038F" w:rsidP="005B4D3A">
      <w:pPr>
        <w:spacing w:line="240" w:lineRule="auto"/>
        <w:jc w:val="both"/>
        <w:rPr>
          <w:rFonts w:ascii="Calibri" w:hAnsi="Calibri" w:cs="Calibri"/>
          <w:b/>
        </w:rPr>
      </w:pPr>
      <w:r w:rsidRPr="009556C5">
        <w:rPr>
          <w:rFonts w:ascii="Calibri" w:hAnsi="Calibri" w:cs="Calibri"/>
        </w:rPr>
        <w:t xml:space="preserve">Wszelkie pytania na temat niniejszego zapytania należy kierować na adres e-mail: </w:t>
      </w:r>
      <w:hyperlink r:id="rId11" w:history="1">
        <w:r w:rsidRPr="00A96038">
          <w:rPr>
            <w:rStyle w:val="Hipercze"/>
            <w:rFonts w:ascii="Calibri" w:hAnsi="Calibri" w:cs="Calibri"/>
          </w:rPr>
          <w:t>hsc@kielce.eu</w:t>
        </w:r>
      </w:hyperlink>
      <w:r>
        <w:rPr>
          <w:rFonts w:ascii="Calibri" w:hAnsi="Calibri" w:cs="Calibri"/>
        </w:rPr>
        <w:t xml:space="preserve">. </w:t>
      </w:r>
      <w:r w:rsidRPr="009556C5">
        <w:rPr>
          <w:rFonts w:ascii="Calibri" w:hAnsi="Calibri" w:cs="Calibri"/>
          <w:b/>
        </w:rPr>
        <w:t xml:space="preserve">Niniejsze zapytanie zostało sporządzone na potrzeby </w:t>
      </w:r>
      <w:r w:rsidR="00D5173F">
        <w:rPr>
          <w:rFonts w:ascii="Calibri" w:hAnsi="Calibri" w:cs="Calibri"/>
          <w:b/>
        </w:rPr>
        <w:t>wstępnego oszacowania wartości zamówienia</w:t>
      </w:r>
      <w:r w:rsidR="002D18D8">
        <w:rPr>
          <w:rFonts w:ascii="Calibri" w:hAnsi="Calibri" w:cs="Calibri"/>
          <w:b/>
        </w:rPr>
        <w:t>.</w:t>
      </w:r>
    </w:p>
    <w:p w14:paraId="3DDAA475" w14:textId="77777777" w:rsidR="007302BC" w:rsidRDefault="007302BC" w:rsidP="005B4D3A">
      <w:pPr>
        <w:spacing w:line="240" w:lineRule="auto"/>
        <w:jc w:val="both"/>
        <w:rPr>
          <w:rFonts w:ascii="Calibri" w:hAnsi="Calibri" w:cs="Calibri"/>
        </w:rPr>
      </w:pPr>
    </w:p>
    <w:p w14:paraId="07E3F7FF" w14:textId="77777777" w:rsidR="007302BC" w:rsidRDefault="007302BC" w:rsidP="005B4D3A">
      <w:pPr>
        <w:spacing w:line="240" w:lineRule="auto"/>
        <w:jc w:val="both"/>
        <w:rPr>
          <w:rFonts w:ascii="Calibri" w:hAnsi="Calibri" w:cs="Calibri"/>
        </w:rPr>
      </w:pPr>
    </w:p>
    <w:p w14:paraId="4FAD9CCB" w14:textId="77777777" w:rsidR="007302BC" w:rsidRDefault="007302BC" w:rsidP="005B4D3A">
      <w:pPr>
        <w:spacing w:line="240" w:lineRule="auto"/>
        <w:jc w:val="both"/>
        <w:rPr>
          <w:rFonts w:ascii="Calibri" w:hAnsi="Calibri" w:cs="Calibri"/>
        </w:rPr>
      </w:pPr>
    </w:p>
    <w:p w14:paraId="52650990" w14:textId="77777777" w:rsidR="00F617C3" w:rsidRDefault="00F617C3" w:rsidP="005B4D3A">
      <w:pPr>
        <w:spacing w:line="240" w:lineRule="auto"/>
        <w:jc w:val="both"/>
        <w:rPr>
          <w:rFonts w:ascii="Calibri" w:hAnsi="Calibri" w:cs="Calibri"/>
        </w:rPr>
      </w:pPr>
    </w:p>
    <w:p w14:paraId="092CAFC9" w14:textId="77777777" w:rsidR="00F617C3" w:rsidRDefault="00F617C3" w:rsidP="005B4D3A">
      <w:pPr>
        <w:spacing w:line="240" w:lineRule="auto"/>
        <w:jc w:val="both"/>
        <w:rPr>
          <w:rFonts w:ascii="Calibri" w:hAnsi="Calibri" w:cs="Calibri"/>
        </w:rPr>
      </w:pPr>
    </w:p>
    <w:p w14:paraId="126056AA" w14:textId="77777777" w:rsidR="00FC5D8C" w:rsidRDefault="00FC5D8C" w:rsidP="005B4D3A">
      <w:pPr>
        <w:spacing w:line="240" w:lineRule="auto"/>
        <w:jc w:val="both"/>
        <w:rPr>
          <w:rFonts w:ascii="Calibri" w:hAnsi="Calibri" w:cs="Calibri"/>
        </w:rPr>
      </w:pPr>
    </w:p>
    <w:p w14:paraId="14E9646B" w14:textId="77777777" w:rsidR="00F617C3" w:rsidRDefault="00F617C3" w:rsidP="005B4D3A">
      <w:pPr>
        <w:spacing w:line="240" w:lineRule="auto"/>
        <w:jc w:val="both"/>
        <w:rPr>
          <w:rFonts w:ascii="Calibri" w:hAnsi="Calibri" w:cs="Calibri"/>
        </w:rPr>
      </w:pPr>
    </w:p>
    <w:p w14:paraId="58BE1A3C" w14:textId="77777777" w:rsidR="00F617C3" w:rsidRDefault="00F617C3" w:rsidP="005B4D3A">
      <w:pPr>
        <w:spacing w:line="240" w:lineRule="auto"/>
        <w:jc w:val="both"/>
        <w:rPr>
          <w:rFonts w:ascii="Calibri" w:hAnsi="Calibri" w:cs="Calibri"/>
        </w:rPr>
      </w:pPr>
    </w:p>
    <w:p w14:paraId="100166F0" w14:textId="77777777" w:rsidR="00800027" w:rsidRDefault="00800027" w:rsidP="005B4D3A">
      <w:pPr>
        <w:spacing w:line="240" w:lineRule="auto"/>
        <w:jc w:val="both"/>
        <w:rPr>
          <w:rFonts w:ascii="Calibri" w:hAnsi="Calibri" w:cs="Calibri"/>
        </w:rPr>
      </w:pPr>
    </w:p>
    <w:p w14:paraId="20D6B153" w14:textId="77777777" w:rsidR="00FC74AB" w:rsidRDefault="00FC74AB" w:rsidP="005B4D3A">
      <w:pPr>
        <w:spacing w:line="240" w:lineRule="auto"/>
        <w:jc w:val="both"/>
        <w:rPr>
          <w:rFonts w:ascii="Calibri" w:hAnsi="Calibri" w:cs="Calibri"/>
        </w:rPr>
      </w:pPr>
    </w:p>
    <w:p w14:paraId="675D701A" w14:textId="77777777" w:rsidR="007302BC" w:rsidRDefault="007302BC" w:rsidP="005B4D3A">
      <w:pPr>
        <w:spacing w:line="240" w:lineRule="auto"/>
        <w:jc w:val="both"/>
        <w:rPr>
          <w:rFonts w:ascii="Calibri" w:hAnsi="Calibri" w:cs="Calibri"/>
        </w:rPr>
      </w:pPr>
    </w:p>
    <w:p w14:paraId="06A28312" w14:textId="77777777" w:rsidR="0053038F" w:rsidRPr="00C77E44" w:rsidRDefault="0053038F" w:rsidP="005B4D3A">
      <w:pPr>
        <w:spacing w:after="0" w:line="240" w:lineRule="auto"/>
        <w:rPr>
          <w:rFonts w:ascii="Calibri" w:hAnsi="Calibri" w:cs="Calibri"/>
          <w:sz w:val="20"/>
        </w:rPr>
      </w:pPr>
      <w:r w:rsidRPr="00C77E44">
        <w:rPr>
          <w:rFonts w:ascii="Calibri" w:hAnsi="Calibri" w:cs="Calibri"/>
          <w:sz w:val="20"/>
        </w:rPr>
        <w:t>Załączniki:</w:t>
      </w:r>
    </w:p>
    <w:p w14:paraId="238AF30D" w14:textId="77777777" w:rsidR="0053038F" w:rsidRPr="00C77E44" w:rsidRDefault="0053038F" w:rsidP="005B4D3A">
      <w:pPr>
        <w:pStyle w:val="Akapitzlist"/>
        <w:numPr>
          <w:ilvl w:val="0"/>
          <w:numId w:val="4"/>
        </w:numPr>
        <w:rPr>
          <w:rFonts w:ascii="Calibri" w:hAnsi="Calibri" w:cs="Calibri"/>
          <w:color w:val="auto"/>
        </w:rPr>
      </w:pPr>
      <w:r w:rsidRPr="00C77E44">
        <w:rPr>
          <w:rFonts w:ascii="Calibri" w:hAnsi="Calibri" w:cs="Calibri"/>
          <w:color w:val="auto"/>
        </w:rPr>
        <w:t>Szczegółowy Opis Przedmiotu Zamówienia </w:t>
      </w:r>
    </w:p>
    <w:p w14:paraId="249B0554" w14:textId="77777777" w:rsidR="0053038F" w:rsidRPr="00C77E44" w:rsidRDefault="0053038F" w:rsidP="005B4D3A">
      <w:pPr>
        <w:pStyle w:val="Akapitzlist"/>
        <w:numPr>
          <w:ilvl w:val="0"/>
          <w:numId w:val="4"/>
        </w:numPr>
        <w:rPr>
          <w:rFonts w:ascii="Calibri" w:hAnsi="Calibri" w:cs="Calibri"/>
          <w:color w:val="auto"/>
        </w:rPr>
      </w:pPr>
      <w:r w:rsidRPr="00C77E44">
        <w:rPr>
          <w:rFonts w:ascii="Calibri" w:hAnsi="Calibri" w:cs="Calibri"/>
          <w:color w:val="auto"/>
        </w:rPr>
        <w:t>Formularz szacowania wartości zamówienia</w:t>
      </w:r>
    </w:p>
    <w:p w14:paraId="6A28258E" w14:textId="77777777" w:rsidR="0053038F" w:rsidRPr="00C77E44" w:rsidRDefault="0053038F" w:rsidP="005B4D3A">
      <w:pPr>
        <w:pStyle w:val="Akapitzlist"/>
        <w:numPr>
          <w:ilvl w:val="0"/>
          <w:numId w:val="4"/>
        </w:numPr>
        <w:rPr>
          <w:rFonts w:ascii="Calibri" w:hAnsi="Calibri" w:cs="Calibri"/>
          <w:color w:val="auto"/>
        </w:rPr>
      </w:pPr>
      <w:r w:rsidRPr="00C77E44">
        <w:rPr>
          <w:rFonts w:ascii="Calibri" w:hAnsi="Calibri" w:cs="Calibri"/>
          <w:color w:val="auto"/>
        </w:rPr>
        <w:t>Informacja o przetwarzaniu danych osobowych</w:t>
      </w:r>
    </w:p>
    <w:p w14:paraId="2135A1B6" w14:textId="77777777" w:rsidR="00472584" w:rsidRDefault="00472584" w:rsidP="005B4D3A">
      <w:pPr>
        <w:spacing w:line="240" w:lineRule="auto"/>
        <w:jc w:val="right"/>
        <w:rPr>
          <w:b/>
        </w:rPr>
      </w:pPr>
    </w:p>
    <w:p w14:paraId="218996E4" w14:textId="77777777" w:rsidR="00472584" w:rsidRDefault="00472584" w:rsidP="005B4D3A">
      <w:pPr>
        <w:spacing w:line="240" w:lineRule="auto"/>
        <w:jc w:val="center"/>
      </w:pPr>
    </w:p>
    <w:sectPr w:rsidR="00472584" w:rsidSect="00CA4CDA">
      <w:headerReference w:type="first" r:id="rId12"/>
      <w:footerReference w:type="first" r:id="rId13"/>
      <w:pgSz w:w="11906" w:h="16838" w:code="9"/>
      <w:pgMar w:top="568" w:right="1418" w:bottom="1418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3F1BC" w14:textId="77777777" w:rsidR="00270CF6" w:rsidRDefault="00270CF6" w:rsidP="001E0808">
      <w:pPr>
        <w:spacing w:after="0" w:line="240" w:lineRule="auto"/>
      </w:pPr>
      <w:r>
        <w:separator/>
      </w:r>
    </w:p>
  </w:endnote>
  <w:endnote w:type="continuationSeparator" w:id="0">
    <w:p w14:paraId="6E3CBDCB" w14:textId="77777777" w:rsidR="00270CF6" w:rsidRDefault="00270CF6" w:rsidP="001E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97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EE8CA" w14:textId="77777777" w:rsidR="00270CF6" w:rsidRDefault="00270CF6">
    <w:pPr>
      <w:pStyle w:val="Stopka"/>
    </w:pPr>
    <w:r>
      <w:rPr>
        <w:noProof/>
        <w:lang w:eastAsia="pl-PL"/>
      </w:rPr>
      <w:drawing>
        <wp:inline distT="0" distB="0" distL="0" distR="0" wp14:anchorId="45B7176E" wp14:editId="1C0AB273">
          <wp:extent cx="1331979" cy="481585"/>
          <wp:effectExtent l="0" t="0" r="190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MART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9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653F6" w14:textId="77777777" w:rsidR="00270CF6" w:rsidRDefault="00270CF6" w:rsidP="001E0808">
      <w:pPr>
        <w:spacing w:after="0" w:line="240" w:lineRule="auto"/>
      </w:pPr>
      <w:r>
        <w:separator/>
      </w:r>
    </w:p>
  </w:footnote>
  <w:footnote w:type="continuationSeparator" w:id="0">
    <w:p w14:paraId="74310465" w14:textId="77777777" w:rsidR="00270CF6" w:rsidRDefault="00270CF6" w:rsidP="001E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46710" w14:textId="77777777" w:rsidR="00270CF6" w:rsidRDefault="00270CF6" w:rsidP="005B4D3A">
    <w:pPr>
      <w:pStyle w:val="Nagwek"/>
    </w:pPr>
    <w:r>
      <w:rPr>
        <w:noProof/>
        <w:lang w:eastAsia="pl-PL"/>
      </w:rPr>
      <w:drawing>
        <wp:inline distT="0" distB="0" distL="0" distR="0" wp14:anchorId="0B0F33DF" wp14:editId="614596CD">
          <wp:extent cx="3989840" cy="780290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MART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9840" cy="78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A2A6AE" w14:textId="77777777" w:rsidR="00270CF6" w:rsidRDefault="00270C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36B"/>
    <w:multiLevelType w:val="hybridMultilevel"/>
    <w:tmpl w:val="37A4EE66"/>
    <w:lvl w:ilvl="0" w:tplc="00A4E7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63DEF"/>
    <w:multiLevelType w:val="hybridMultilevel"/>
    <w:tmpl w:val="81C61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97A71"/>
    <w:multiLevelType w:val="hybridMultilevel"/>
    <w:tmpl w:val="42367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08"/>
    <w:rsid w:val="00024491"/>
    <w:rsid w:val="00056E77"/>
    <w:rsid w:val="0008788D"/>
    <w:rsid w:val="000C083B"/>
    <w:rsid w:val="000D499E"/>
    <w:rsid w:val="000F35E7"/>
    <w:rsid w:val="00112C72"/>
    <w:rsid w:val="00155FEF"/>
    <w:rsid w:val="00172A87"/>
    <w:rsid w:val="00174A18"/>
    <w:rsid w:val="0017621D"/>
    <w:rsid w:val="001970FB"/>
    <w:rsid w:val="001E0808"/>
    <w:rsid w:val="001F74E2"/>
    <w:rsid w:val="002023EB"/>
    <w:rsid w:val="00270CF6"/>
    <w:rsid w:val="002778C6"/>
    <w:rsid w:val="00277DA4"/>
    <w:rsid w:val="002B07C2"/>
    <w:rsid w:val="002C4D32"/>
    <w:rsid w:val="002D18D8"/>
    <w:rsid w:val="003161B4"/>
    <w:rsid w:val="00373C04"/>
    <w:rsid w:val="00381ED3"/>
    <w:rsid w:val="003C2A58"/>
    <w:rsid w:val="003D1A58"/>
    <w:rsid w:val="003D5AB0"/>
    <w:rsid w:val="003E19C3"/>
    <w:rsid w:val="003E70D3"/>
    <w:rsid w:val="00472584"/>
    <w:rsid w:val="004D6DCB"/>
    <w:rsid w:val="00517518"/>
    <w:rsid w:val="00524300"/>
    <w:rsid w:val="0053038F"/>
    <w:rsid w:val="005B4D3A"/>
    <w:rsid w:val="005D6D47"/>
    <w:rsid w:val="00623E9F"/>
    <w:rsid w:val="00626045"/>
    <w:rsid w:val="00631A9E"/>
    <w:rsid w:val="00634685"/>
    <w:rsid w:val="00664D18"/>
    <w:rsid w:val="00695B01"/>
    <w:rsid w:val="00695C89"/>
    <w:rsid w:val="006A7D9D"/>
    <w:rsid w:val="006B584D"/>
    <w:rsid w:val="006D5DAE"/>
    <w:rsid w:val="006F7752"/>
    <w:rsid w:val="0071232C"/>
    <w:rsid w:val="007302BC"/>
    <w:rsid w:val="0074276A"/>
    <w:rsid w:val="00742DCA"/>
    <w:rsid w:val="007748FB"/>
    <w:rsid w:val="00800027"/>
    <w:rsid w:val="0082387F"/>
    <w:rsid w:val="00864F1D"/>
    <w:rsid w:val="00877C14"/>
    <w:rsid w:val="00902719"/>
    <w:rsid w:val="00934591"/>
    <w:rsid w:val="00943FF4"/>
    <w:rsid w:val="009C386F"/>
    <w:rsid w:val="009D6746"/>
    <w:rsid w:val="009E4466"/>
    <w:rsid w:val="009F7228"/>
    <w:rsid w:val="00A00330"/>
    <w:rsid w:val="00A217ED"/>
    <w:rsid w:val="00A30CD7"/>
    <w:rsid w:val="00A40B2C"/>
    <w:rsid w:val="00A91FDA"/>
    <w:rsid w:val="00AA14B3"/>
    <w:rsid w:val="00AC5AA4"/>
    <w:rsid w:val="00AF5A9F"/>
    <w:rsid w:val="00B111AC"/>
    <w:rsid w:val="00B3222D"/>
    <w:rsid w:val="00B370E3"/>
    <w:rsid w:val="00B538EA"/>
    <w:rsid w:val="00BA44C9"/>
    <w:rsid w:val="00C41228"/>
    <w:rsid w:val="00C77E44"/>
    <w:rsid w:val="00CA4CDA"/>
    <w:rsid w:val="00CB055E"/>
    <w:rsid w:val="00CD4C8A"/>
    <w:rsid w:val="00CD53E0"/>
    <w:rsid w:val="00CE6688"/>
    <w:rsid w:val="00D13A9A"/>
    <w:rsid w:val="00D27EEC"/>
    <w:rsid w:val="00D5173F"/>
    <w:rsid w:val="00D60614"/>
    <w:rsid w:val="00DC597B"/>
    <w:rsid w:val="00E60FD7"/>
    <w:rsid w:val="00EA4120"/>
    <w:rsid w:val="00EC10E1"/>
    <w:rsid w:val="00EF3110"/>
    <w:rsid w:val="00F06F84"/>
    <w:rsid w:val="00F141EE"/>
    <w:rsid w:val="00F27FB1"/>
    <w:rsid w:val="00F617C3"/>
    <w:rsid w:val="00F76871"/>
    <w:rsid w:val="00F91369"/>
    <w:rsid w:val="00F91692"/>
    <w:rsid w:val="00FA0DCD"/>
    <w:rsid w:val="00FA1AB5"/>
    <w:rsid w:val="00FC4A36"/>
    <w:rsid w:val="00FC5D8C"/>
    <w:rsid w:val="00FC74AB"/>
    <w:rsid w:val="00FF0FD5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2C0D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08"/>
  </w:style>
  <w:style w:type="paragraph" w:styleId="Stopka">
    <w:name w:val="footer"/>
    <w:basedOn w:val="Normalny"/>
    <w:link w:val="Stopka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08"/>
  </w:style>
  <w:style w:type="paragraph" w:styleId="Tekstdymka">
    <w:name w:val="Balloon Text"/>
    <w:basedOn w:val="Normalny"/>
    <w:link w:val="TekstdymkaZnak"/>
    <w:uiPriority w:val="99"/>
    <w:semiHidden/>
    <w:unhideWhenUsed/>
    <w:rsid w:val="001E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8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1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3038F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303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80808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53038F"/>
    <w:rPr>
      <w:rFonts w:ascii="Times New Roman" w:eastAsia="Times New Roman" w:hAnsi="Times New Roman" w:cs="Times New Roman"/>
      <w:color w:val="80808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E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E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E9F"/>
    <w:rPr>
      <w:vertAlign w:val="superscript"/>
    </w:rPr>
  </w:style>
  <w:style w:type="paragraph" w:customStyle="1" w:styleId="Akapitzlist1">
    <w:name w:val="Akapit z listą1"/>
    <w:basedOn w:val="Normalny"/>
    <w:rsid w:val="003161B4"/>
    <w:pPr>
      <w:suppressAutoHyphens/>
      <w:spacing w:line="254" w:lineRule="auto"/>
      <w:ind w:left="720"/>
    </w:pPr>
    <w:rPr>
      <w:rFonts w:ascii="Calibri" w:eastAsia="SimSun" w:hAnsi="Calibri" w:cs="font59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08"/>
  </w:style>
  <w:style w:type="paragraph" w:styleId="Stopka">
    <w:name w:val="footer"/>
    <w:basedOn w:val="Normalny"/>
    <w:link w:val="Stopka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08"/>
  </w:style>
  <w:style w:type="paragraph" w:styleId="Tekstdymka">
    <w:name w:val="Balloon Text"/>
    <w:basedOn w:val="Normalny"/>
    <w:link w:val="TekstdymkaZnak"/>
    <w:uiPriority w:val="99"/>
    <w:semiHidden/>
    <w:unhideWhenUsed/>
    <w:rsid w:val="001E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8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1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3038F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303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80808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53038F"/>
    <w:rPr>
      <w:rFonts w:ascii="Times New Roman" w:eastAsia="Times New Roman" w:hAnsi="Times New Roman" w:cs="Times New Roman"/>
      <w:color w:val="80808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E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E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E9F"/>
    <w:rPr>
      <w:vertAlign w:val="superscript"/>
    </w:rPr>
  </w:style>
  <w:style w:type="paragraph" w:customStyle="1" w:styleId="Akapitzlist1">
    <w:name w:val="Akapit z listą1"/>
    <w:basedOn w:val="Normalny"/>
    <w:rsid w:val="003161B4"/>
    <w:pPr>
      <w:suppressAutoHyphens/>
      <w:spacing w:line="254" w:lineRule="auto"/>
      <w:ind w:left="720"/>
    </w:pPr>
    <w:rPr>
      <w:rFonts w:ascii="Calibri" w:eastAsia="SimSun" w:hAnsi="Calibri" w:cs="font59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sc@kielce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sc@kielce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4DE17-9ED7-481B-9203-F65417D7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Rajchert</dc:creator>
  <cp:keywords/>
  <dc:description/>
  <cp:lastModifiedBy>Maria Wierzchowska-Bańka</cp:lastModifiedBy>
  <cp:revision>33</cp:revision>
  <cp:lastPrinted>2020-02-06T09:16:00Z</cp:lastPrinted>
  <dcterms:created xsi:type="dcterms:W3CDTF">2021-08-06T07:30:00Z</dcterms:created>
  <dcterms:modified xsi:type="dcterms:W3CDTF">2021-09-03T12:01:00Z</dcterms:modified>
</cp:coreProperties>
</file>